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C0E" w:rsidRDefault="00A90C0E" w:rsidP="00A90C0E">
      <w:pPr>
        <w:spacing w:after="0"/>
        <w:jc w:val="center"/>
        <w:rPr>
          <w:rFonts w:ascii="Verdana" w:hAnsi="Verdana" w:cs="Calibri"/>
          <w:b/>
          <w:sz w:val="28"/>
          <w:szCs w:val="28"/>
        </w:rPr>
      </w:pPr>
    </w:p>
    <w:p w:rsidR="00A90C0E" w:rsidRPr="00EE6B40" w:rsidRDefault="00A90C0E" w:rsidP="00A90C0E">
      <w:pPr>
        <w:spacing w:after="0"/>
        <w:jc w:val="center"/>
        <w:rPr>
          <w:rFonts w:ascii="Verdana" w:hAnsi="Verdana" w:cs="Calibri"/>
          <w:b/>
          <w:sz w:val="28"/>
          <w:szCs w:val="28"/>
        </w:rPr>
      </w:pPr>
      <w:r w:rsidRPr="00EE6B40">
        <w:rPr>
          <w:rFonts w:ascii="Verdana" w:hAnsi="Verdana" w:cs="Calibri"/>
          <w:b/>
          <w:sz w:val="28"/>
          <w:szCs w:val="28"/>
        </w:rPr>
        <w:t>AZ</w:t>
      </w:r>
    </w:p>
    <w:p w:rsidR="00A90C0E" w:rsidRPr="00EE6B40" w:rsidRDefault="00A90C0E" w:rsidP="00A90C0E">
      <w:pPr>
        <w:spacing w:after="0"/>
        <w:jc w:val="center"/>
        <w:rPr>
          <w:rFonts w:ascii="Verdana" w:hAnsi="Verdana" w:cs="Calibri"/>
          <w:b/>
          <w:sz w:val="28"/>
          <w:szCs w:val="28"/>
        </w:rPr>
      </w:pPr>
      <w:r w:rsidRPr="00EE6B40">
        <w:rPr>
          <w:rFonts w:ascii="Verdana" w:hAnsi="Verdana" w:cs="Calibri"/>
          <w:b/>
          <w:sz w:val="28"/>
          <w:szCs w:val="28"/>
        </w:rPr>
        <w:t xml:space="preserve"> EÖTVÖS JÓZSEF REFORMÁTUS OKTATÁSI KÖZPONT</w:t>
      </w:r>
    </w:p>
    <w:p w:rsidR="00A90C0E" w:rsidRDefault="00A90C0E" w:rsidP="00A90C0E">
      <w:pPr>
        <w:spacing w:after="0"/>
        <w:jc w:val="center"/>
        <w:rPr>
          <w:rFonts w:ascii="Verdana" w:hAnsi="Verdana" w:cs="Calibri"/>
          <w:b/>
          <w:sz w:val="28"/>
          <w:szCs w:val="28"/>
        </w:rPr>
      </w:pPr>
      <w:r w:rsidRPr="00EE6B40">
        <w:rPr>
          <w:rFonts w:ascii="Verdana" w:hAnsi="Verdana" w:cs="Calibri"/>
          <w:b/>
          <w:sz w:val="40"/>
          <w:szCs w:val="40"/>
        </w:rPr>
        <w:t xml:space="preserve"> </w:t>
      </w:r>
      <w:r w:rsidRPr="00EE6B40">
        <w:rPr>
          <w:rFonts w:ascii="Verdana" w:hAnsi="Verdana" w:cs="Calibri"/>
          <w:b/>
          <w:sz w:val="28"/>
          <w:szCs w:val="28"/>
        </w:rPr>
        <w:t>meghirdeti a</w:t>
      </w:r>
    </w:p>
    <w:p w:rsidR="00A90C0E" w:rsidRPr="00EE6B40" w:rsidRDefault="00A90C0E" w:rsidP="00A90C0E">
      <w:pPr>
        <w:spacing w:after="0"/>
        <w:jc w:val="center"/>
        <w:rPr>
          <w:rFonts w:ascii="Verdana" w:hAnsi="Verdana" w:cs="Calibri"/>
          <w:b/>
          <w:sz w:val="28"/>
          <w:szCs w:val="28"/>
        </w:rPr>
      </w:pPr>
    </w:p>
    <w:p w:rsidR="00A90C0E" w:rsidRPr="00EE6B40" w:rsidRDefault="00A90C0E" w:rsidP="00A90C0E">
      <w:pPr>
        <w:spacing w:after="0"/>
        <w:jc w:val="center"/>
        <w:rPr>
          <w:rFonts w:ascii="Verdana" w:hAnsi="Verdana" w:cs="Arial"/>
          <w:b/>
          <w:sz w:val="28"/>
          <w:szCs w:val="28"/>
        </w:rPr>
      </w:pPr>
      <w:r w:rsidRPr="00EE6B40">
        <w:rPr>
          <w:rFonts w:ascii="Verdana" w:hAnsi="Verdana" w:cs="Calibri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208280</wp:posOffset>
            </wp:positionV>
            <wp:extent cx="5759450" cy="5759450"/>
            <wp:effectExtent l="0" t="0" r="0" b="0"/>
            <wp:wrapNone/>
            <wp:docPr id="3" name="Kép 3" descr="E:\munka\Maxi\received_1011935679154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unka\Maxi\received_10119356791542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B40">
        <w:rPr>
          <w:rFonts w:ascii="Verdana" w:hAnsi="Verdana" w:cs="Arial"/>
          <w:b/>
          <w:sz w:val="28"/>
          <w:szCs w:val="28"/>
        </w:rPr>
        <w:t xml:space="preserve">"B” (személygépkocsi) és </w:t>
      </w:r>
    </w:p>
    <w:p w:rsidR="00A90C0E" w:rsidRPr="00EE6B40" w:rsidRDefault="00A90C0E" w:rsidP="00A90C0E">
      <w:pPr>
        <w:spacing w:after="0"/>
        <w:jc w:val="center"/>
        <w:rPr>
          <w:rFonts w:ascii="Verdana" w:hAnsi="Verdana" w:cs="Arial"/>
          <w:b/>
          <w:sz w:val="28"/>
          <w:szCs w:val="28"/>
        </w:rPr>
      </w:pPr>
      <w:r w:rsidRPr="00EE6B40">
        <w:rPr>
          <w:rFonts w:ascii="Verdana" w:hAnsi="Verdana" w:cs="Arial"/>
          <w:b/>
          <w:sz w:val="28"/>
          <w:szCs w:val="28"/>
        </w:rPr>
        <w:t>"T" (mezőgazdasági vontatóvezető)</w:t>
      </w:r>
    </w:p>
    <w:p w:rsidR="00A90C0E" w:rsidRPr="007F2E87" w:rsidRDefault="00A90C0E" w:rsidP="00A90C0E">
      <w:pPr>
        <w:spacing w:after="60"/>
        <w:jc w:val="center"/>
        <w:rPr>
          <w:rFonts w:ascii="Verdana" w:hAnsi="Verdana" w:cs="Calibri"/>
          <w:b/>
          <w:sz w:val="28"/>
          <w:szCs w:val="28"/>
        </w:rPr>
      </w:pPr>
      <w:r w:rsidRPr="00EE6B40">
        <w:rPr>
          <w:rFonts w:ascii="Verdana" w:hAnsi="Verdana" w:cs="Arial"/>
          <w:b/>
          <w:sz w:val="28"/>
          <w:szCs w:val="28"/>
        </w:rPr>
        <w:br/>
        <w:t>KATEGÓRIÁS KÖZÚTI JÁRMŰVEZETŐ KÉPZÉSÉT</w:t>
      </w:r>
      <w:r w:rsidRPr="00EE6B40">
        <w:rPr>
          <w:rFonts w:ascii="Verdana" w:hAnsi="Verdana" w:cs="Calibri"/>
          <w:b/>
          <w:sz w:val="28"/>
          <w:szCs w:val="28"/>
        </w:rPr>
        <w:t xml:space="preserve"> </w:t>
      </w:r>
    </w:p>
    <w:p w:rsidR="00A90C0E" w:rsidRPr="007F2E87" w:rsidRDefault="00A90C0E" w:rsidP="00A90C0E">
      <w:pPr>
        <w:spacing w:after="120" w:line="360" w:lineRule="auto"/>
        <w:jc w:val="center"/>
        <w:rPr>
          <w:rFonts w:ascii="Verdana" w:hAnsi="Verdana" w:cs="Calibri"/>
          <w:b/>
          <w:sz w:val="36"/>
          <w:szCs w:val="36"/>
        </w:rPr>
      </w:pPr>
      <w:r w:rsidRPr="007F2E87">
        <w:rPr>
          <w:rFonts w:ascii="Verdana" w:hAnsi="Verdana" w:cs="Calibri"/>
          <w:b/>
          <w:sz w:val="36"/>
          <w:szCs w:val="36"/>
        </w:rPr>
        <w:t xml:space="preserve">E-LEARNING KÉPZÉSI FORMA </w:t>
      </w:r>
    </w:p>
    <w:p w:rsidR="00A90C0E" w:rsidRDefault="00A90C0E" w:rsidP="00A90C0E">
      <w:pPr>
        <w:spacing w:after="0"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EE6B40">
        <w:rPr>
          <w:rFonts w:ascii="Verdana" w:hAnsi="Verdana" w:cs="Calibri"/>
          <w:b/>
          <w:sz w:val="20"/>
          <w:szCs w:val="20"/>
        </w:rPr>
        <w:t>Külsős tanulók részére is</w:t>
      </w:r>
    </w:p>
    <w:p w:rsidR="00A90C0E" w:rsidRPr="00EE6B40" w:rsidRDefault="00A90C0E" w:rsidP="00A90C0E">
      <w:pPr>
        <w:spacing w:after="0" w:line="360" w:lineRule="auto"/>
        <w:jc w:val="center"/>
        <w:rPr>
          <w:rFonts w:ascii="Verdana" w:hAnsi="Verdana" w:cs="Calibri"/>
          <w:b/>
          <w:sz w:val="20"/>
          <w:szCs w:val="20"/>
        </w:rPr>
      </w:pPr>
    </w:p>
    <w:p w:rsidR="00204DA5" w:rsidRPr="00D37713" w:rsidRDefault="00A90C0E" w:rsidP="00A90C0E">
      <w:pPr>
        <w:spacing w:after="0"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D37713">
        <w:rPr>
          <w:rFonts w:ascii="Verdana" w:hAnsi="Verdana" w:cs="Calibri"/>
          <w:b/>
          <w:sz w:val="20"/>
          <w:szCs w:val="20"/>
        </w:rPr>
        <w:t xml:space="preserve">Érdeklődni és jelentkezni: az Eötvös József Református Oktatási Központ </w:t>
      </w:r>
    </w:p>
    <w:p w:rsidR="00A90C0E" w:rsidRPr="00D37713" w:rsidRDefault="00A90C0E" w:rsidP="00A90C0E">
      <w:pPr>
        <w:spacing w:after="0" w:line="360" w:lineRule="auto"/>
        <w:jc w:val="center"/>
        <w:rPr>
          <w:rFonts w:ascii="Verdana" w:hAnsi="Verdana" w:cs="Calibri"/>
          <w:b/>
          <w:sz w:val="20"/>
          <w:szCs w:val="20"/>
        </w:rPr>
      </w:pPr>
      <w:bookmarkStart w:id="0" w:name="_GoBack"/>
      <w:bookmarkEnd w:id="0"/>
      <w:r w:rsidRPr="00D37713">
        <w:rPr>
          <w:rFonts w:ascii="Verdana" w:hAnsi="Verdana" w:cs="Calibri"/>
          <w:b/>
          <w:sz w:val="20"/>
          <w:szCs w:val="20"/>
        </w:rPr>
        <w:t>(3360 Heves, Dobó u. 29.) ügyfélszolgálatán Major Lászlónál</w:t>
      </w:r>
    </w:p>
    <w:p w:rsidR="00A90C0E" w:rsidRPr="00D37713" w:rsidRDefault="00A90C0E" w:rsidP="00A90C0E">
      <w:pPr>
        <w:spacing w:after="0"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D37713">
        <w:rPr>
          <w:rFonts w:ascii="Verdana" w:hAnsi="Verdana" w:cs="Calibri"/>
          <w:b/>
          <w:sz w:val="20"/>
          <w:szCs w:val="20"/>
        </w:rPr>
        <w:t>e-mail: ejrok@ejrok.hu</w:t>
      </w:r>
    </w:p>
    <w:p w:rsidR="00A90C0E" w:rsidRPr="00D37713" w:rsidRDefault="00A90C0E" w:rsidP="00A90C0E">
      <w:pPr>
        <w:spacing w:after="0"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D37713">
        <w:rPr>
          <w:rFonts w:ascii="Verdana" w:hAnsi="Verdana" w:cs="Calibri"/>
          <w:b/>
          <w:sz w:val="20"/>
          <w:szCs w:val="20"/>
        </w:rPr>
        <w:t>www.ejrok.tirek.hu</w:t>
      </w:r>
    </w:p>
    <w:p w:rsidR="00A90C0E" w:rsidRPr="00D37713" w:rsidRDefault="00A90C0E" w:rsidP="00A90C0E">
      <w:pPr>
        <w:spacing w:after="0"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D37713">
        <w:rPr>
          <w:rFonts w:ascii="Verdana" w:hAnsi="Verdana" w:cs="Calibri"/>
          <w:b/>
          <w:sz w:val="20"/>
          <w:szCs w:val="20"/>
        </w:rPr>
        <w:t>tel.: 36/346-118</w:t>
      </w:r>
    </w:p>
    <w:p w:rsidR="00204DA5" w:rsidRPr="00D37713" w:rsidRDefault="00204DA5" w:rsidP="00A90C0E">
      <w:pPr>
        <w:spacing w:after="0"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D37713">
        <w:rPr>
          <w:rFonts w:ascii="Verdana" w:hAnsi="Verdana" w:cs="Calibri"/>
          <w:b/>
          <w:sz w:val="20"/>
          <w:szCs w:val="20"/>
        </w:rPr>
        <w:t>0670/677-86-41</w:t>
      </w:r>
    </w:p>
    <w:p w:rsidR="00927903" w:rsidRPr="00D37713" w:rsidRDefault="00927903" w:rsidP="00A90C0E">
      <w:pPr>
        <w:spacing w:after="0"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D37713">
        <w:rPr>
          <w:rFonts w:ascii="Verdana" w:hAnsi="Verdana" w:cs="Calibri"/>
          <w:b/>
          <w:sz w:val="20"/>
          <w:szCs w:val="20"/>
        </w:rPr>
        <w:t>0670/677-6579</w:t>
      </w:r>
    </w:p>
    <w:p w:rsidR="00A90C0E" w:rsidRPr="00D37713" w:rsidRDefault="00A90C0E" w:rsidP="00A90C0E">
      <w:pPr>
        <w:spacing w:after="60"/>
        <w:jc w:val="center"/>
        <w:rPr>
          <w:rFonts w:ascii="Verdana" w:hAnsi="Verdana" w:cs="Calibri"/>
          <w:b/>
          <w:sz w:val="20"/>
          <w:szCs w:val="20"/>
        </w:rPr>
      </w:pPr>
      <w:r w:rsidRPr="00D37713">
        <w:rPr>
          <w:rFonts w:ascii="Verdana" w:hAnsi="Verdana" w:cs="Calibri"/>
          <w:b/>
          <w:sz w:val="20"/>
          <w:szCs w:val="20"/>
        </w:rPr>
        <w:t>KÉPZÉS HELYE: 3360 Heves, Dobó u. 29.</w:t>
      </w:r>
    </w:p>
    <w:p w:rsidR="00A90C0E" w:rsidRDefault="00A90C0E" w:rsidP="00D37713">
      <w:pPr>
        <w:jc w:val="center"/>
        <w:rPr>
          <w:b/>
          <w:szCs w:val="18"/>
          <w:u w:val="single"/>
        </w:rPr>
      </w:pPr>
      <w:r w:rsidRPr="00D37713">
        <w:rPr>
          <w:b/>
          <w:szCs w:val="18"/>
          <w:u w:val="single"/>
        </w:rPr>
        <w:t>Vizsga sikerességi mutató (VSM)</w:t>
      </w:r>
    </w:p>
    <w:tbl>
      <w:tblPr>
        <w:tblW w:w="7457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417"/>
        <w:gridCol w:w="3677"/>
        <w:gridCol w:w="563"/>
        <w:gridCol w:w="700"/>
        <w:gridCol w:w="700"/>
        <w:gridCol w:w="700"/>
        <w:gridCol w:w="700"/>
      </w:tblGrid>
      <w:tr w:rsidR="00A90C0E" w:rsidRPr="00C00901" w:rsidTr="00EF7DFD">
        <w:trPr>
          <w:trHeight w:val="300"/>
          <w:jc w:val="center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Ssz.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Képző szerv</w:t>
            </w:r>
          </w:p>
        </w:tc>
        <w:tc>
          <w:tcPr>
            <w:tcW w:w="2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</w:t>
            </w:r>
          </w:p>
        </w:tc>
      </w:tr>
      <w:tr w:rsidR="00A90C0E" w:rsidRPr="00C00901" w:rsidTr="00EF7DFD">
        <w:trPr>
          <w:trHeight w:val="300"/>
          <w:jc w:val="center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Név</w:t>
            </w:r>
          </w:p>
        </w:tc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Azon.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Elmélet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Forgalom</w:t>
            </w:r>
          </w:p>
        </w:tc>
      </w:tr>
      <w:tr w:rsidR="00A90C0E" w:rsidRPr="00C00901" w:rsidTr="00EF7DFD">
        <w:trPr>
          <w:trHeight w:val="300"/>
          <w:jc w:val="center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D12D0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2022. 1</w:t>
            </w:r>
            <w:r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D12D0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2022. 2</w:t>
            </w:r>
            <w:r w:rsidR="00A90C0E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D12D0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2022. 1</w:t>
            </w:r>
            <w:r w:rsidR="00A90C0E"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D12D0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2022. 2</w:t>
            </w:r>
            <w:r w:rsidR="00A90C0E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.</w:t>
            </w:r>
          </w:p>
        </w:tc>
      </w:tr>
      <w:tr w:rsidR="00A90C0E" w:rsidRPr="00C00901" w:rsidTr="00EF7DFD">
        <w:trPr>
          <w:trHeight w:val="30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color w:val="000000"/>
                <w:sz w:val="18"/>
                <w:szCs w:val="18"/>
              </w:rPr>
              <w:t>Eötvös József Református Oktatási Központ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color w:val="000000"/>
                <w:sz w:val="18"/>
                <w:szCs w:val="18"/>
              </w:rPr>
              <w:t>3483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0E" w:rsidRPr="006A7689" w:rsidRDefault="00AD12D0" w:rsidP="00EF7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36,84</w:t>
            </w:r>
            <w:r w:rsidR="00A90C0E">
              <w:rPr>
                <w:rFonts w:eastAsia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0E" w:rsidRPr="00C00901" w:rsidRDefault="00AD12D0" w:rsidP="00EF7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52,17</w:t>
            </w:r>
            <w:r w:rsidR="00A90C0E">
              <w:rPr>
                <w:rFonts w:eastAsia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0E" w:rsidRPr="00C00901" w:rsidRDefault="00AD12D0" w:rsidP="00EF7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83,33%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0E" w:rsidRPr="00C00901" w:rsidRDefault="00AD12D0" w:rsidP="00EF7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A90C0E" w:rsidRDefault="00A90C0E" w:rsidP="00A90C0E">
      <w:pPr>
        <w:jc w:val="center"/>
        <w:rPr>
          <w:b/>
          <w:szCs w:val="18"/>
          <w:u w:val="single"/>
        </w:rPr>
      </w:pPr>
      <w:r w:rsidRPr="00EE6B40">
        <w:rPr>
          <w:b/>
          <w:szCs w:val="18"/>
          <w:u w:val="single"/>
        </w:rPr>
        <w:t>Átlagos képzési óraszám (ÁKO)</w:t>
      </w:r>
    </w:p>
    <w:tbl>
      <w:tblPr>
        <w:tblW w:w="6127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417"/>
        <w:gridCol w:w="3677"/>
        <w:gridCol w:w="563"/>
        <w:gridCol w:w="700"/>
        <w:gridCol w:w="770"/>
      </w:tblGrid>
      <w:tr w:rsidR="00A90C0E" w:rsidRPr="00C00901" w:rsidTr="00EF7DFD">
        <w:trPr>
          <w:trHeight w:val="300"/>
          <w:jc w:val="center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Ssz.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Képző szerv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</w:t>
            </w:r>
          </w:p>
        </w:tc>
      </w:tr>
      <w:tr w:rsidR="00A90C0E" w:rsidRPr="00C00901" w:rsidTr="00EF7DFD">
        <w:trPr>
          <w:trHeight w:val="300"/>
          <w:jc w:val="center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Név</w:t>
            </w:r>
          </w:p>
        </w:tc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Azon.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Gyakorlat</w:t>
            </w:r>
          </w:p>
        </w:tc>
      </w:tr>
      <w:tr w:rsidR="00A90C0E" w:rsidRPr="00C00901" w:rsidTr="00EF7DFD">
        <w:trPr>
          <w:trHeight w:val="300"/>
          <w:jc w:val="center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D12D0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2022. 1</w:t>
            </w:r>
            <w:r w:rsidR="00A90C0E" w:rsidRPr="00C00901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90C0E" w:rsidRPr="00C00901" w:rsidRDefault="00AD12D0" w:rsidP="00EF7D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2022.  2</w:t>
            </w:r>
            <w:r w:rsidR="00A90C0E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.</w:t>
            </w:r>
          </w:p>
        </w:tc>
      </w:tr>
      <w:tr w:rsidR="00A90C0E" w:rsidRPr="00C00901" w:rsidTr="00EF7DFD">
        <w:trPr>
          <w:trHeight w:val="30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C0E" w:rsidRPr="00C00901" w:rsidRDefault="00A90C0E" w:rsidP="00EF7DF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color w:val="000000"/>
                <w:sz w:val="18"/>
                <w:szCs w:val="18"/>
              </w:rPr>
              <w:t>Eötvös József Református Oktatási Központ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color w:val="000000"/>
                <w:sz w:val="18"/>
                <w:szCs w:val="18"/>
              </w:rPr>
              <w:t>3483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C00901">
              <w:rPr>
                <w:rFonts w:eastAsia="Times New Roman"/>
                <w:color w:val="000000"/>
                <w:sz w:val="18"/>
                <w:szCs w:val="18"/>
              </w:rPr>
              <w:t xml:space="preserve"> -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0E" w:rsidRPr="00C00901" w:rsidRDefault="00A90C0E" w:rsidP="00EF7D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 xml:space="preserve"> -</w:t>
            </w:r>
          </w:p>
        </w:tc>
      </w:tr>
    </w:tbl>
    <w:p w:rsidR="00A90C0E" w:rsidRPr="00EE6B40" w:rsidRDefault="00A90C0E" w:rsidP="00A90C0E">
      <w:pPr>
        <w:tabs>
          <w:tab w:val="left" w:pos="4252"/>
          <w:tab w:val="center" w:pos="4535"/>
        </w:tabs>
        <w:spacing w:after="0"/>
        <w:jc w:val="center"/>
        <w:rPr>
          <w:rFonts w:cs="Calibri"/>
          <w:b/>
        </w:rPr>
      </w:pPr>
      <w:r w:rsidRPr="00EE6B40">
        <w:rPr>
          <w:rFonts w:cs="Calibri"/>
          <w:b/>
        </w:rPr>
        <w:t>KK:</w:t>
      </w:r>
      <w:r w:rsidRPr="00EE6B40">
        <w:rPr>
          <w:rFonts w:cs="Calibri"/>
          <w:b/>
        </w:rPr>
        <w:br/>
        <w:t xml:space="preserve">„B” kategória: </w:t>
      </w:r>
      <w:r w:rsidR="008D0089">
        <w:rPr>
          <w:rFonts w:cs="Calibri"/>
          <w:b/>
        </w:rPr>
        <w:t>40</w:t>
      </w:r>
      <w:r w:rsidRPr="00EE6B40">
        <w:rPr>
          <w:rFonts w:cs="Calibri"/>
          <w:b/>
        </w:rPr>
        <w:t>.000 Ft + gyakorlati képzés díja (</w:t>
      </w:r>
      <w:r w:rsidR="008D0089">
        <w:rPr>
          <w:rFonts w:cs="Calibri"/>
          <w:b/>
        </w:rPr>
        <w:t>8</w:t>
      </w:r>
      <w:r>
        <w:rPr>
          <w:rFonts w:cs="Calibri"/>
          <w:b/>
        </w:rPr>
        <w:t>.500</w:t>
      </w:r>
      <w:r w:rsidRPr="00EE6B40">
        <w:rPr>
          <w:rFonts w:cs="Calibri"/>
          <w:b/>
        </w:rPr>
        <w:t xml:space="preserve"> Ft/óra)</w:t>
      </w:r>
    </w:p>
    <w:p w:rsidR="00A90C0E" w:rsidRPr="00EE6B40" w:rsidRDefault="00A90C0E" w:rsidP="00A90C0E">
      <w:pPr>
        <w:spacing w:after="0"/>
        <w:jc w:val="center"/>
        <w:rPr>
          <w:rFonts w:cs="Calibri"/>
          <w:b/>
        </w:rPr>
      </w:pPr>
      <w:r w:rsidRPr="00EE6B40">
        <w:rPr>
          <w:rFonts w:cs="Calibri"/>
          <w:b/>
        </w:rPr>
        <w:t xml:space="preserve">„T” kategória: </w:t>
      </w:r>
      <w:r>
        <w:rPr>
          <w:rFonts w:cs="Calibri"/>
          <w:b/>
        </w:rPr>
        <w:t>45</w:t>
      </w:r>
      <w:r w:rsidRPr="00EE6B40">
        <w:rPr>
          <w:rFonts w:cs="Calibri"/>
          <w:b/>
        </w:rPr>
        <w:t>.000 Ft + gyakorlat</w:t>
      </w:r>
      <w:r w:rsidR="008D0089">
        <w:rPr>
          <w:rFonts w:cs="Calibri"/>
          <w:b/>
        </w:rPr>
        <w:t>i képzés díja (8</w:t>
      </w:r>
      <w:r>
        <w:rPr>
          <w:rFonts w:cs="Calibri"/>
          <w:b/>
        </w:rPr>
        <w:t>.5</w:t>
      </w:r>
      <w:r w:rsidRPr="00EE6B40">
        <w:rPr>
          <w:rFonts w:cs="Calibri"/>
          <w:b/>
        </w:rPr>
        <w:t>00 Ft/óra)</w:t>
      </w:r>
    </w:p>
    <w:p w:rsidR="00712FD1" w:rsidRPr="00204DA5" w:rsidRDefault="00A90C0E" w:rsidP="00204DA5">
      <w:pPr>
        <w:spacing w:after="0"/>
        <w:jc w:val="center"/>
        <w:rPr>
          <w:rFonts w:ascii="Verdana" w:hAnsi="Verdana" w:cs="Calibri"/>
          <w:b/>
        </w:rPr>
      </w:pPr>
      <w:r w:rsidRPr="00EE6B40">
        <w:rPr>
          <w:rFonts w:ascii="Verdana" w:hAnsi="Verdana" w:cs="Calibri"/>
          <w:b/>
        </w:rPr>
        <w:tab/>
      </w:r>
      <w:r w:rsidRPr="00EE6B40">
        <w:rPr>
          <w:rFonts w:ascii="Verdana" w:hAnsi="Verdana" w:cs="Calibri"/>
          <w:b/>
        </w:rPr>
        <w:tab/>
        <w:t xml:space="preserve"> </w:t>
      </w:r>
    </w:p>
    <w:sectPr w:rsidR="00712FD1" w:rsidRPr="00204DA5" w:rsidSect="00723B06">
      <w:headerReference w:type="default" r:id="rId10"/>
      <w:footerReference w:type="default" r:id="rId11"/>
      <w:pgSz w:w="11906" w:h="16838" w:code="9"/>
      <w:pgMar w:top="226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CEE" w:rsidRDefault="00661CEE" w:rsidP="00723B06">
      <w:pPr>
        <w:spacing w:after="0" w:line="240" w:lineRule="auto"/>
      </w:pPr>
      <w:r>
        <w:separator/>
      </w:r>
    </w:p>
  </w:endnote>
  <w:endnote w:type="continuationSeparator" w:id="0">
    <w:p w:rsidR="00661CEE" w:rsidRDefault="00661CEE" w:rsidP="00723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B06" w:rsidRDefault="00D067BB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3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-1201168</wp:posOffset>
          </wp:positionV>
          <wp:extent cx="7232400" cy="1375575"/>
          <wp:effectExtent l="0" t="0" r="6985" b="0"/>
          <wp:wrapNone/>
          <wp:docPr id="1" name="Kép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jrok-fejlec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400" cy="137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CEE" w:rsidRDefault="00661CEE" w:rsidP="00723B06">
      <w:pPr>
        <w:spacing w:after="0" w:line="240" w:lineRule="auto"/>
      </w:pPr>
      <w:r>
        <w:separator/>
      </w:r>
    </w:p>
  </w:footnote>
  <w:footnote w:type="continuationSeparator" w:id="0">
    <w:p w:rsidR="00661CEE" w:rsidRDefault="00661CEE" w:rsidP="00723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1F0" w:rsidRDefault="004941F0">
    <w:pPr>
      <w:pStyle w:val="lfej"/>
    </w:pPr>
  </w:p>
  <w:p w:rsidR="00723B06" w:rsidRDefault="004941F0">
    <w:pPr>
      <w:pStyle w:val="lfej"/>
    </w:pPr>
    <w:r>
      <w:rPr>
        <w:noProof/>
        <w:lang w:eastAsia="hu-H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7203004" cy="154831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jrok-fejlec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5034" cy="15487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23B06"/>
    <w:rsid w:val="00012191"/>
    <w:rsid w:val="00204DA5"/>
    <w:rsid w:val="00210941"/>
    <w:rsid w:val="002A61C0"/>
    <w:rsid w:val="004941F0"/>
    <w:rsid w:val="004A7411"/>
    <w:rsid w:val="005757A6"/>
    <w:rsid w:val="00661CEE"/>
    <w:rsid w:val="00712FD1"/>
    <w:rsid w:val="00723B06"/>
    <w:rsid w:val="008D0089"/>
    <w:rsid w:val="00927903"/>
    <w:rsid w:val="00A90C0E"/>
    <w:rsid w:val="00AD12D0"/>
    <w:rsid w:val="00B01C94"/>
    <w:rsid w:val="00D067BB"/>
    <w:rsid w:val="00D37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0C0E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23B0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723B06"/>
  </w:style>
  <w:style w:type="paragraph" w:styleId="llb">
    <w:name w:val="footer"/>
    <w:basedOn w:val="Norml"/>
    <w:link w:val="llbChar"/>
    <w:uiPriority w:val="99"/>
    <w:unhideWhenUsed/>
    <w:rsid w:val="00723B0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723B06"/>
  </w:style>
  <w:style w:type="paragraph" w:styleId="Buborkszveg">
    <w:name w:val="Balloon Text"/>
    <w:basedOn w:val="Norml"/>
    <w:link w:val="BuborkszvegChar"/>
    <w:uiPriority w:val="99"/>
    <w:semiHidden/>
    <w:unhideWhenUsed/>
    <w:rsid w:val="00723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23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0C0E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23B0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723B06"/>
  </w:style>
  <w:style w:type="paragraph" w:styleId="llb">
    <w:name w:val="footer"/>
    <w:basedOn w:val="Norml"/>
    <w:link w:val="llbChar"/>
    <w:uiPriority w:val="99"/>
    <w:unhideWhenUsed/>
    <w:rsid w:val="00723B0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723B06"/>
  </w:style>
  <w:style w:type="paragraph" w:styleId="Buborkszveg">
    <w:name w:val="Balloon Text"/>
    <w:basedOn w:val="Norml"/>
    <w:link w:val="BuborkszvegChar"/>
    <w:uiPriority w:val="99"/>
    <w:semiHidden/>
    <w:unhideWhenUsed/>
    <w:rsid w:val="00723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23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51191-42C3-4EB8-A0B3-FDDA6369D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121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SZK_TITK</dc:creator>
  <cp:lastModifiedBy>Tamop09</cp:lastModifiedBy>
  <cp:revision>6</cp:revision>
  <dcterms:created xsi:type="dcterms:W3CDTF">2021-11-08T11:23:00Z</dcterms:created>
  <dcterms:modified xsi:type="dcterms:W3CDTF">2022-10-24T09:52:00Z</dcterms:modified>
</cp:coreProperties>
</file>